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84" w:rsidRDefault="00F92884" w:rsidP="00F92884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ШАТАЛОВА ВАЛЕНТИНА ЕГОРОВНА</w:t>
      </w:r>
    </w:p>
    <w:p w:rsidR="00F92884" w:rsidRPr="00043556" w:rsidRDefault="00F92884" w:rsidP="00F92884">
      <w:pPr>
        <w:rPr>
          <w:sz w:val="24"/>
          <w:szCs w:val="24"/>
        </w:rPr>
      </w:pPr>
    </w:p>
    <w:p w:rsidR="00F92884" w:rsidRPr="00684B4F" w:rsidRDefault="00F92884" w:rsidP="00F92884">
      <w:pPr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71120</wp:posOffset>
            </wp:positionV>
            <wp:extent cx="1903730" cy="2160905"/>
            <wp:effectExtent l="19050" t="0" r="1270" b="0"/>
            <wp:wrapTight wrapText="bothSides">
              <wp:wrapPolygon edited="0">
                <wp:start x="-216" y="0"/>
                <wp:lineTo x="-216" y="21327"/>
                <wp:lineTo x="21614" y="21327"/>
                <wp:lineTo x="21614" y="0"/>
                <wp:lineTo x="-216" y="0"/>
              </wp:wrapPolygon>
            </wp:wrapTight>
            <wp:docPr id="1" name="Рисунок 1" descr="F:\МАТЕРИАЛЫ К КНИГЕ РЕКА ВРЕМЕНИ\ФОТО В КНИГУ\Фотографии почетных граждан\Шаталова 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РИАЛЫ К КНИГЕ РЕКА ВРЕМЕНИ\ФОТО В КНИГУ\Фотографии почетных граждан\Шаталова В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B4F">
        <w:rPr>
          <w:sz w:val="24"/>
        </w:rPr>
        <w:t>Шаталова Валентина Егоровна родилась 4 января 1952 года в селе Шаталовка Старооскольского района Белгородской области в крестьянской семье.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В июне 1969 года окончила Шаталовскую среднюю школу и поступила на учебу в Старо Оскольский педагогический класс. После его окончания отработала 2 года учителем в малокомплектной школе. В 1971 году поступила в Белородский педагогический институт им. М.С. Ольмирского на химико – биологический факультет, в 1976 году его окончила, получив диплом учителя химии и биологии средней школы.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При распределении, была направлена в Подолешенскую среднюю школу Прохоровского района Белгородской области учителем химии и биологии. И на первом же году работы была назначена заместителем директора по УВР (учебно-воспитательной работе) в этой школе. Вела при этом большую общественную работу.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В мае 1980 года Валентина Егоровна переехала жить в город Сосновый Бор Ленинградской области. И вот уже 42 года работает в системе образования Ленинградской области. Начинала педагогическую деятельность воспитателем в ГПТУ-236, затем учителем химии, заместителем директора по УВР в школе – новостройке № 5 (ныне это гимназия № 5), инспектором управления образования города Сосновый  Бор. В 1998 году была назначена директором школы N9 – новостройки, где работает по настоящее время. По инициативе Шаталовой В.Е. школе N9 было присвоено имя первого Мэра города, почетного жителя города  Соснового Бора – Валерия Ивановича Некрасова.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Шаталова Валентина Егоровна – высококвалифицированный, опытный, творчески работающий руководитель, знающий технологию управленческой деятельности, свободно владеющий теорией и практикой современного управления. Обладает активной гражданской позицией, правовой и экономической грамотностью, необходимыми психолого-педагогическими знаниями, широко их применяет в повседневной деятельности.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Она сумела создать и сохранить стабильный, профессиональный, творческий педагогический коллектив единомышленников, понимающих задачи современного дня. Не случайно в школе 90% учителей с высшим образованием, 60% – с высшей и первой квалификационными категориями.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Как руководитель она видит перспективы развития учреждения, четко и верно определяет стратегию, цели и задачи, стоящие перед коллективом.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Благодаря высокому профессионализму Валентины Егоровны школа N9 является одним из наиболее динамично развивающихся учреждением образования в Сосновом Бору и Ленинградской области.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В.Е. Шаталова – человек неиссякаемой энергии и трудолюбия, ее деятельность направлена на создание оптимальных условий для развития личности педагога и воспитанника, ее активная жизненная позиция нацеливает весь коллектив на достижение высоких результатов, заражает их оптимизмом, стремлением двигаться вперёд. Шаталова В.Е. много сил и времени прилагает для того, чтобы поддерживать материально-техническую базу учреждения в надлежащем состоянии, создавать безопасные и комфортные условия её функционирования. Валентине Егоровне удаётся рационально использовать бюджетные ассигнования. Она обеспечивает эффективное взаимодействие и сотрудничество школы с органами местного самоуправления, предприятиями и организациями, общественностью, родителями. Своим упорством и мастерством Валентина Егоровна добилась высоких результатов.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 xml:space="preserve">Благодаря высокому профессионализму Шаталовой В.Е. школа участник различных инновационных практик. Брендом с открытия школы № 9 стало внедрение в учебный процесс шахматного всеобуча для начальной школы, международное сотрудничество с финской школой города Пюхиёкки. За годы существования школа признавалась победителями: всероссийского конкурса «Школа Росатома», всероссийского конкурса «Лучший школьный спортивный клуб по информационно – просветительскому обеспечению олимпийского движения», всероссийского </w:t>
      </w:r>
      <w:r w:rsidRPr="00684B4F">
        <w:rPr>
          <w:sz w:val="24"/>
        </w:rPr>
        <w:lastRenderedPageBreak/>
        <w:t>конкурса школьных библиотекарей в номинации «Концепция дизайна пространства школьной библиотеки».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Программа «Читая, взрослеем!» – победитель Всероссийский конкурса «Отбор лучших практик организации детского и семейного чтения в России». Работа, по итогам экспертного заключения и общественного голосования, включена в Атлас практик организации детского и семейного чтения, областного конкурса «Красивая школа», областного конкурса «Лучшая школьная столовая», городского смотра-конкурса пришкольно-опытных участков, разного уровня спортивных соревнований.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Учащиеся школы № 9 являются победителями и призёрами олимпиад, конкурсов, спортивных соревнований различного уровня. Ежегодно учащиеся школы получают грант главы Сосновоборского городского округа, выпускники 11 класса являются медалистами, а 9 класса – получают аттестаты особого образца.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Учителя школы участвуют и становятся победителями и лауреатами в различных конкурсах: «Учитель года», «Педагогический дебют», «Наш классный – самый классный», «Школа Росатома», «Лучший библиотекарь».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Заслуги Шаталовой В.Е. в развитии и совершенствовании образования города Сосновый Бор по достоинству отмечены грамотами всех уровней. Она награждена почетными грамотами: Министерства образования Российской Федерации, Главного Управления Внутренних Дел Санкт-Петербурга и Ленинградской области, Почетными дипломами и Благодарностями Законодательного собрания Ленинградской области, Почетными грамотами Комитета общего и профессионального образования Ленинградской области, грамотами комитета образования и администрации г. Сосновый Бор.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Валентина Егоровна награждена медалью «Ветеран труда», нагрудными знаками: «Почетный работник общего образования Российской Федерации», «За верность Профсоюзу», «За социальное партнерство».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За активную жизненную позицию Шаталова В.Е. дважды избиралась депутатом городского Совета депутатов (2000 – 2009 годы) и членом Общественной палаты муниципального образования Сосновоборский городской округ Ленинградской области первого созыва.</w:t>
      </w:r>
    </w:p>
    <w:p w:rsidR="00F92884" w:rsidRPr="00684B4F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В настоящее время Шаталова В.Е. является членом Совета старейшин при Губернаторе Ленинградской области.</w:t>
      </w:r>
    </w:p>
    <w:p w:rsidR="00F92884" w:rsidRDefault="00F92884" w:rsidP="00F92884">
      <w:pPr>
        <w:ind w:firstLine="709"/>
        <w:jc w:val="both"/>
        <w:rPr>
          <w:sz w:val="24"/>
        </w:rPr>
      </w:pPr>
      <w:r w:rsidRPr="00684B4F">
        <w:rPr>
          <w:sz w:val="24"/>
        </w:rPr>
        <w:t>Решением совета депутатов от 25 марта 2022 года за большой личный вклад в развитие сферы образования города Сосновый Бор, большую общественную работу и многолетний добросовестный труд, имя директора МБОУ «Средняя общеобразовательная школа N 9 им. В.И. Некрасова» Шаталовой Валентины Егоровны было занесено в Книгу Славы города Сосновый Бор.</w:t>
      </w:r>
    </w:p>
    <w:p w:rsidR="002A71A9" w:rsidRPr="00140A6C" w:rsidRDefault="002A71A9" w:rsidP="00140A6C">
      <w:pPr>
        <w:ind w:firstLine="709"/>
        <w:jc w:val="both"/>
        <w:rPr>
          <w:sz w:val="24"/>
        </w:rPr>
      </w:pPr>
    </w:p>
    <w:p w:rsidR="00140A6C" w:rsidRDefault="00140A6C" w:rsidP="00140A6C">
      <w:pPr>
        <w:ind w:firstLine="709"/>
        <w:jc w:val="both"/>
        <w:rPr>
          <w:sz w:val="24"/>
        </w:rPr>
      </w:pPr>
      <w:r w:rsidRPr="00140A6C">
        <w:rPr>
          <w:sz w:val="24"/>
        </w:rPr>
        <w:t xml:space="preserve">Кандидатура </w:t>
      </w:r>
      <w:r>
        <w:rPr>
          <w:sz w:val="24"/>
        </w:rPr>
        <w:t>Шаталовой В.Е.</w:t>
      </w:r>
      <w:r w:rsidRPr="00140A6C">
        <w:rPr>
          <w:sz w:val="24"/>
        </w:rPr>
        <w:t xml:space="preserve"> вдвинута на присвоение звания «Почетный гражданин города Сосновый Бор» </w:t>
      </w:r>
      <w:r>
        <w:rPr>
          <w:sz w:val="24"/>
        </w:rPr>
        <w:t>председателем совета депутатов муниципального образования Сосновоборский городской округ Ленинградской области И.А. Бабичем.</w:t>
      </w:r>
    </w:p>
    <w:p w:rsidR="00B81196" w:rsidRPr="001512A1" w:rsidRDefault="00B81196" w:rsidP="00140A6C">
      <w:pPr>
        <w:ind w:firstLine="709"/>
        <w:jc w:val="both"/>
        <w:rPr>
          <w:sz w:val="24"/>
          <w:szCs w:val="24"/>
        </w:rPr>
      </w:pPr>
      <w:r w:rsidRPr="001512A1">
        <w:rPr>
          <w:sz w:val="24"/>
          <w:szCs w:val="24"/>
        </w:rPr>
        <w:t xml:space="preserve">Представление поддержано </w:t>
      </w:r>
      <w:r w:rsidR="009C5D8D" w:rsidRPr="001512A1">
        <w:rPr>
          <w:sz w:val="24"/>
          <w:szCs w:val="24"/>
        </w:rPr>
        <w:t xml:space="preserve">филиалом АО «Концерн  Росэнергоатом» «Ленинградская атомная станция», директором Перегудой Владимиром Ивановичем, Почетным жителем города Сосновый Бор.  </w:t>
      </w:r>
    </w:p>
    <w:p w:rsidR="00140A6C" w:rsidRPr="001512A1" w:rsidRDefault="00140A6C" w:rsidP="00140A6C">
      <w:pPr>
        <w:ind w:firstLine="709"/>
        <w:jc w:val="both"/>
        <w:rPr>
          <w:sz w:val="24"/>
          <w:szCs w:val="24"/>
        </w:rPr>
      </w:pPr>
    </w:p>
    <w:sectPr w:rsidR="00140A6C" w:rsidRPr="001512A1" w:rsidSect="001A28A1"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58" w:rsidRDefault="00523D58" w:rsidP="00A24095">
      <w:r>
        <w:separator/>
      </w:r>
    </w:p>
  </w:endnote>
  <w:endnote w:type="continuationSeparator" w:id="0">
    <w:p w:rsidR="00523D58" w:rsidRDefault="00523D58" w:rsidP="00A2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58" w:rsidRDefault="00523D58" w:rsidP="00A24095">
      <w:r>
        <w:separator/>
      </w:r>
    </w:p>
  </w:footnote>
  <w:footnote w:type="continuationSeparator" w:id="0">
    <w:p w:rsidR="00523D58" w:rsidRDefault="00523D58" w:rsidP="00A2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84"/>
    <w:rsid w:val="000327C9"/>
    <w:rsid w:val="00140A6C"/>
    <w:rsid w:val="001512A1"/>
    <w:rsid w:val="00252E3A"/>
    <w:rsid w:val="002A71A9"/>
    <w:rsid w:val="00523D58"/>
    <w:rsid w:val="005B3BB3"/>
    <w:rsid w:val="007F132C"/>
    <w:rsid w:val="009C5D8D"/>
    <w:rsid w:val="00A24095"/>
    <w:rsid w:val="00B81196"/>
    <w:rsid w:val="00E10508"/>
    <w:rsid w:val="00E27098"/>
    <w:rsid w:val="00E31C16"/>
    <w:rsid w:val="00F729A4"/>
    <w:rsid w:val="00F76DEA"/>
    <w:rsid w:val="00F92884"/>
    <w:rsid w:val="00FB107D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35F89-694F-4695-A4B1-F832694D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84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  </cp:lastModifiedBy>
  <cp:revision>2</cp:revision>
  <dcterms:created xsi:type="dcterms:W3CDTF">2023-03-17T12:22:00Z</dcterms:created>
  <dcterms:modified xsi:type="dcterms:W3CDTF">2023-03-17T12:22:00Z</dcterms:modified>
</cp:coreProperties>
</file>