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9498"/>
      </w:tblGrid>
      <w:tr w:rsidR="003F174F" w:rsidRPr="004558E4" w:rsidTr="00C94CDE">
        <w:trPr>
          <w:trHeight w:val="1455"/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74F" w:rsidRPr="004558E4" w:rsidRDefault="003F174F" w:rsidP="003F1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4558E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 xml:space="preserve">Структура субъектов малого предпринимательства Сосновоборского городского округа по видам экономической деятельности </w:t>
            </w:r>
          </w:p>
          <w:p w:rsidR="003F174F" w:rsidRPr="004558E4" w:rsidRDefault="007213E8" w:rsidP="003F1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558E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на 01</w:t>
            </w:r>
            <w:r w:rsidR="00087C11" w:rsidRPr="004558E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.01</w:t>
            </w:r>
            <w:r w:rsidR="00257321" w:rsidRPr="004558E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.2023</w:t>
            </w:r>
            <w:r w:rsidR="003F174F" w:rsidRPr="004558E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</w:tbl>
    <w:p w:rsidR="00E451F6" w:rsidRPr="004558E4" w:rsidRDefault="00E451F6"/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559"/>
        <w:gridCol w:w="1706"/>
      </w:tblGrid>
      <w:tr w:rsidR="00087C11" w:rsidRPr="004558E4" w:rsidTr="002C5944">
        <w:trPr>
          <w:trHeight w:val="900"/>
          <w:jc w:val="center"/>
        </w:trPr>
        <w:tc>
          <w:tcPr>
            <w:tcW w:w="6516" w:type="dxa"/>
            <w:shd w:val="clear" w:color="auto" w:fill="auto"/>
            <w:vAlign w:val="center"/>
            <w:hideMark/>
          </w:tcPr>
          <w:p w:rsidR="00087C11" w:rsidRPr="004558E4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4558E4">
              <w:rPr>
                <w:rFonts w:ascii="Calibri" w:eastAsia="Times New Roman" w:hAnsi="Calibri" w:cs="Times New Roman"/>
                <w:bCs/>
                <w:lang w:eastAsia="ru-RU"/>
              </w:rPr>
              <w:t>Основной вид деятельности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C11" w:rsidRPr="004558E4" w:rsidRDefault="00087C11" w:rsidP="00611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4558E4">
              <w:rPr>
                <w:rFonts w:ascii="Calibri" w:eastAsia="Times New Roman" w:hAnsi="Calibri" w:cs="Times New Roman"/>
                <w:bCs/>
                <w:lang w:eastAsia="ru-RU"/>
              </w:rPr>
              <w:t>ВСЕГО СМП, ед.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087C11" w:rsidRPr="004558E4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4558E4">
              <w:rPr>
                <w:rFonts w:ascii="Calibri" w:eastAsia="Times New Roman" w:hAnsi="Calibri" w:cs="Times New Roman"/>
                <w:bCs/>
                <w:lang w:eastAsia="ru-RU"/>
              </w:rPr>
              <w:t>ДОЛЯ в общем количестве СМП, %</w:t>
            </w:r>
          </w:p>
        </w:tc>
      </w:tr>
      <w:tr w:rsidR="00DA78FC" w:rsidRPr="004558E4" w:rsidTr="00611E51">
        <w:trPr>
          <w:trHeight w:val="600"/>
          <w:jc w:val="center"/>
        </w:trPr>
        <w:tc>
          <w:tcPr>
            <w:tcW w:w="6516" w:type="dxa"/>
            <w:shd w:val="clear" w:color="auto" w:fill="auto"/>
            <w:vAlign w:val="center"/>
            <w:hideMark/>
          </w:tcPr>
          <w:p w:rsidR="00DA78FC" w:rsidRPr="004558E4" w:rsidRDefault="00DA78FC" w:rsidP="00DA78F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4558E4">
              <w:rPr>
                <w:rFonts w:ascii="Calibri" w:eastAsia="Times New Roman" w:hAnsi="Calibri" w:cs="Times New Roman"/>
                <w:bCs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A78FC" w:rsidRPr="004558E4" w:rsidRDefault="00257321" w:rsidP="00DA78FC">
            <w:pPr>
              <w:jc w:val="center"/>
              <w:rPr>
                <w:highlight w:val="yellow"/>
              </w:rPr>
            </w:pPr>
            <w:r w:rsidRPr="004558E4">
              <w:t>17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DA78FC" w:rsidRPr="004558E4" w:rsidRDefault="00611E51" w:rsidP="00DA78FC">
            <w:pPr>
              <w:jc w:val="center"/>
              <w:rPr>
                <w:rFonts w:ascii="Calibri" w:hAnsi="Calibri"/>
                <w:color w:val="000000"/>
              </w:rPr>
            </w:pPr>
            <w:r w:rsidRPr="004558E4">
              <w:rPr>
                <w:rFonts w:ascii="Calibri" w:hAnsi="Calibri"/>
                <w:color w:val="000000"/>
              </w:rPr>
              <w:t>0,9</w:t>
            </w:r>
          </w:p>
        </w:tc>
      </w:tr>
      <w:tr w:rsidR="00DA78FC" w:rsidRPr="004558E4" w:rsidTr="00611E51">
        <w:trPr>
          <w:trHeight w:val="300"/>
          <w:jc w:val="center"/>
        </w:trPr>
        <w:tc>
          <w:tcPr>
            <w:tcW w:w="6516" w:type="dxa"/>
            <w:shd w:val="clear" w:color="auto" w:fill="auto"/>
            <w:vAlign w:val="center"/>
            <w:hideMark/>
          </w:tcPr>
          <w:p w:rsidR="00DA78FC" w:rsidRPr="004558E4" w:rsidRDefault="00DA78FC" w:rsidP="00DA78F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4558E4">
              <w:rPr>
                <w:rFonts w:ascii="Calibri" w:eastAsia="Times New Roman" w:hAnsi="Calibri" w:cs="Times New Roman"/>
                <w:bCs/>
                <w:lang w:eastAsia="ru-RU"/>
              </w:rPr>
              <w:t>ДОБЫЧА ПОЛЕЗНЫХ ИСКОПАЕМЫХ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A78FC" w:rsidRPr="004558E4" w:rsidRDefault="001E47F9" w:rsidP="00DA78FC">
            <w:pPr>
              <w:jc w:val="center"/>
              <w:rPr>
                <w:highlight w:val="yellow"/>
              </w:rPr>
            </w:pPr>
            <w:r w:rsidRPr="004558E4">
              <w:t>0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DA78FC" w:rsidRPr="004558E4" w:rsidRDefault="00611E51" w:rsidP="00DA78FC">
            <w:pPr>
              <w:jc w:val="center"/>
              <w:rPr>
                <w:rFonts w:ascii="Calibri" w:hAnsi="Calibri"/>
                <w:color w:val="000000"/>
              </w:rPr>
            </w:pPr>
            <w:r w:rsidRPr="004558E4">
              <w:rPr>
                <w:rFonts w:ascii="Calibri" w:hAnsi="Calibri"/>
                <w:color w:val="000000"/>
              </w:rPr>
              <w:t>0,0</w:t>
            </w:r>
          </w:p>
        </w:tc>
      </w:tr>
      <w:tr w:rsidR="00DA78FC" w:rsidRPr="004558E4" w:rsidTr="00611E51">
        <w:trPr>
          <w:trHeight w:val="300"/>
          <w:jc w:val="center"/>
        </w:trPr>
        <w:tc>
          <w:tcPr>
            <w:tcW w:w="6516" w:type="dxa"/>
            <w:shd w:val="clear" w:color="auto" w:fill="auto"/>
            <w:vAlign w:val="center"/>
            <w:hideMark/>
          </w:tcPr>
          <w:p w:rsidR="00DA78FC" w:rsidRPr="004558E4" w:rsidRDefault="00DA78FC" w:rsidP="00DA78F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4558E4">
              <w:rPr>
                <w:rFonts w:ascii="Calibri" w:eastAsia="Times New Roman" w:hAnsi="Calibri" w:cs="Times New Roman"/>
                <w:bCs/>
                <w:lang w:eastAsia="ru-RU"/>
              </w:rPr>
              <w:t>ОБРАБАТЫВАЮЩИЕ ПРОИЗВОДСТВА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A78FC" w:rsidRPr="004558E4" w:rsidRDefault="001E47F9" w:rsidP="00DA78FC">
            <w:pPr>
              <w:jc w:val="center"/>
              <w:rPr>
                <w:highlight w:val="yellow"/>
              </w:rPr>
            </w:pPr>
            <w:r w:rsidRPr="004558E4">
              <w:t>135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DA78FC" w:rsidRPr="004558E4" w:rsidRDefault="00611E51" w:rsidP="00DA78FC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4558E4">
              <w:rPr>
                <w:rFonts w:ascii="Calibri" w:hAnsi="Calibri"/>
                <w:color w:val="000000"/>
              </w:rPr>
              <w:t>7,0</w:t>
            </w:r>
          </w:p>
        </w:tc>
      </w:tr>
      <w:tr w:rsidR="00DA78FC" w:rsidRPr="004558E4" w:rsidTr="00611E51">
        <w:trPr>
          <w:trHeight w:val="600"/>
          <w:jc w:val="center"/>
        </w:trPr>
        <w:tc>
          <w:tcPr>
            <w:tcW w:w="6516" w:type="dxa"/>
            <w:shd w:val="clear" w:color="auto" w:fill="auto"/>
            <w:vAlign w:val="center"/>
            <w:hideMark/>
          </w:tcPr>
          <w:p w:rsidR="00DA78FC" w:rsidRPr="004558E4" w:rsidRDefault="00DA78FC" w:rsidP="00DA78F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4558E4">
              <w:rPr>
                <w:rFonts w:ascii="Calibri" w:eastAsia="Times New Roman" w:hAnsi="Calibri" w:cs="Times New Roman"/>
                <w:bCs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A78FC" w:rsidRPr="004558E4" w:rsidRDefault="001E47F9" w:rsidP="00DA78FC">
            <w:pPr>
              <w:jc w:val="center"/>
              <w:rPr>
                <w:highlight w:val="yellow"/>
              </w:rPr>
            </w:pPr>
            <w:r w:rsidRPr="004558E4">
              <w:t>4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DA78FC" w:rsidRPr="004558E4" w:rsidRDefault="00DA78FC" w:rsidP="00DA78FC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4558E4">
              <w:rPr>
                <w:rFonts w:ascii="Calibri" w:hAnsi="Calibri"/>
                <w:color w:val="000000"/>
              </w:rPr>
              <w:t>0,2</w:t>
            </w:r>
          </w:p>
        </w:tc>
      </w:tr>
      <w:tr w:rsidR="00DA78FC" w:rsidRPr="004558E4" w:rsidTr="00611E51">
        <w:trPr>
          <w:trHeight w:val="900"/>
          <w:jc w:val="center"/>
        </w:trPr>
        <w:tc>
          <w:tcPr>
            <w:tcW w:w="6516" w:type="dxa"/>
            <w:shd w:val="clear" w:color="auto" w:fill="auto"/>
            <w:vAlign w:val="center"/>
            <w:hideMark/>
          </w:tcPr>
          <w:p w:rsidR="00DA78FC" w:rsidRPr="004558E4" w:rsidRDefault="00DA78FC" w:rsidP="00DA78F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4558E4">
              <w:rPr>
                <w:rFonts w:ascii="Calibri" w:eastAsia="Times New Roman" w:hAnsi="Calibri" w:cs="Times New Roman"/>
                <w:bCs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A78FC" w:rsidRPr="004558E4" w:rsidRDefault="00DA78FC" w:rsidP="00DA78FC">
            <w:pPr>
              <w:jc w:val="center"/>
              <w:rPr>
                <w:highlight w:val="yellow"/>
              </w:rPr>
            </w:pPr>
            <w:r w:rsidRPr="004558E4">
              <w:t>8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DA78FC" w:rsidRPr="004558E4" w:rsidRDefault="00DA78FC" w:rsidP="00DA78FC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4558E4">
              <w:rPr>
                <w:rFonts w:ascii="Calibri" w:hAnsi="Calibri"/>
                <w:color w:val="000000"/>
              </w:rPr>
              <w:t>0,4</w:t>
            </w:r>
          </w:p>
        </w:tc>
      </w:tr>
      <w:tr w:rsidR="00DA78FC" w:rsidRPr="004558E4" w:rsidTr="00611E51">
        <w:trPr>
          <w:trHeight w:val="300"/>
          <w:jc w:val="center"/>
        </w:trPr>
        <w:tc>
          <w:tcPr>
            <w:tcW w:w="6516" w:type="dxa"/>
            <w:shd w:val="clear" w:color="auto" w:fill="auto"/>
            <w:vAlign w:val="center"/>
            <w:hideMark/>
          </w:tcPr>
          <w:p w:rsidR="00DA78FC" w:rsidRPr="004558E4" w:rsidRDefault="00DA78FC" w:rsidP="00DA78F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4558E4">
              <w:rPr>
                <w:rFonts w:ascii="Calibri" w:eastAsia="Times New Roman" w:hAnsi="Calibri" w:cs="Times New Roman"/>
                <w:bCs/>
                <w:lang w:eastAsia="ru-RU"/>
              </w:rPr>
              <w:t>СТРОИТЕЛЬСТВО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A78FC" w:rsidRPr="004558E4" w:rsidRDefault="001E47F9" w:rsidP="00DA78FC">
            <w:pPr>
              <w:jc w:val="center"/>
              <w:rPr>
                <w:highlight w:val="yellow"/>
              </w:rPr>
            </w:pPr>
            <w:r w:rsidRPr="004558E4">
              <w:t>199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DA78FC" w:rsidRPr="004558E4" w:rsidRDefault="00DA78FC" w:rsidP="00DA78FC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4558E4">
              <w:rPr>
                <w:rFonts w:ascii="Calibri" w:hAnsi="Calibri"/>
                <w:color w:val="000000"/>
              </w:rPr>
              <w:t>10,3</w:t>
            </w:r>
          </w:p>
        </w:tc>
      </w:tr>
      <w:tr w:rsidR="00DA78FC" w:rsidRPr="004558E4" w:rsidTr="00611E51">
        <w:trPr>
          <w:trHeight w:val="600"/>
          <w:jc w:val="center"/>
        </w:trPr>
        <w:tc>
          <w:tcPr>
            <w:tcW w:w="6516" w:type="dxa"/>
            <w:shd w:val="clear" w:color="auto" w:fill="auto"/>
            <w:vAlign w:val="center"/>
            <w:hideMark/>
          </w:tcPr>
          <w:p w:rsidR="00DA78FC" w:rsidRPr="004558E4" w:rsidRDefault="00DA78FC" w:rsidP="00DA78F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4558E4">
              <w:rPr>
                <w:rFonts w:ascii="Calibri" w:eastAsia="Times New Roman" w:hAnsi="Calibri" w:cs="Times New Roman"/>
                <w:bCs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A78FC" w:rsidRPr="004558E4" w:rsidRDefault="001E47F9" w:rsidP="00DA78FC">
            <w:pPr>
              <w:jc w:val="center"/>
              <w:rPr>
                <w:highlight w:val="yellow"/>
              </w:rPr>
            </w:pPr>
            <w:r w:rsidRPr="004558E4">
              <w:t>605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DA78FC" w:rsidRPr="004558E4" w:rsidRDefault="00611E51" w:rsidP="00DA78FC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4558E4">
              <w:rPr>
                <w:rFonts w:ascii="Calibri" w:hAnsi="Calibri"/>
                <w:color w:val="000000"/>
              </w:rPr>
              <w:t>31,3</w:t>
            </w:r>
          </w:p>
        </w:tc>
      </w:tr>
      <w:tr w:rsidR="00DA78FC" w:rsidRPr="004558E4" w:rsidTr="00611E51">
        <w:trPr>
          <w:trHeight w:val="300"/>
          <w:jc w:val="center"/>
        </w:trPr>
        <w:tc>
          <w:tcPr>
            <w:tcW w:w="6516" w:type="dxa"/>
            <w:shd w:val="clear" w:color="auto" w:fill="auto"/>
            <w:vAlign w:val="center"/>
            <w:hideMark/>
          </w:tcPr>
          <w:p w:rsidR="00DA78FC" w:rsidRPr="004558E4" w:rsidRDefault="00DA78FC" w:rsidP="00DA78F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4558E4">
              <w:rPr>
                <w:rFonts w:ascii="Calibri" w:eastAsia="Times New Roman" w:hAnsi="Calibri" w:cs="Times New Roman"/>
                <w:bCs/>
                <w:lang w:eastAsia="ru-RU"/>
              </w:rPr>
              <w:t>ТРАНСПОРТИРОВКА И ХРАНЕНИЕ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A78FC" w:rsidRPr="004558E4" w:rsidRDefault="001E47F9" w:rsidP="00DA78FC">
            <w:pPr>
              <w:jc w:val="center"/>
              <w:rPr>
                <w:highlight w:val="yellow"/>
              </w:rPr>
            </w:pPr>
            <w:r w:rsidRPr="004558E4">
              <w:t>156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DA78FC" w:rsidRPr="004558E4" w:rsidRDefault="00611E51" w:rsidP="00DA78FC">
            <w:pPr>
              <w:jc w:val="center"/>
              <w:rPr>
                <w:rFonts w:ascii="Calibri" w:hAnsi="Calibri"/>
                <w:color w:val="000000"/>
              </w:rPr>
            </w:pPr>
            <w:r w:rsidRPr="004558E4">
              <w:rPr>
                <w:rFonts w:ascii="Calibri" w:hAnsi="Calibri"/>
                <w:color w:val="000000"/>
              </w:rPr>
              <w:t>8,1</w:t>
            </w:r>
          </w:p>
        </w:tc>
      </w:tr>
      <w:tr w:rsidR="00DA78FC" w:rsidRPr="004558E4" w:rsidTr="00611E51">
        <w:trPr>
          <w:trHeight w:val="600"/>
          <w:jc w:val="center"/>
        </w:trPr>
        <w:tc>
          <w:tcPr>
            <w:tcW w:w="6516" w:type="dxa"/>
            <w:shd w:val="clear" w:color="auto" w:fill="auto"/>
            <w:vAlign w:val="center"/>
            <w:hideMark/>
          </w:tcPr>
          <w:p w:rsidR="00DA78FC" w:rsidRPr="004558E4" w:rsidRDefault="00DA78FC" w:rsidP="00DA78F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4558E4">
              <w:rPr>
                <w:rFonts w:ascii="Calibri" w:eastAsia="Times New Roman" w:hAnsi="Calibri" w:cs="Times New Roman"/>
                <w:bCs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A78FC" w:rsidRPr="004558E4" w:rsidRDefault="001E47F9" w:rsidP="00DA78FC">
            <w:pPr>
              <w:jc w:val="center"/>
              <w:rPr>
                <w:highlight w:val="yellow"/>
              </w:rPr>
            </w:pPr>
            <w:r w:rsidRPr="004558E4">
              <w:t>79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DA78FC" w:rsidRPr="004558E4" w:rsidRDefault="00611E51" w:rsidP="00DA78FC">
            <w:pPr>
              <w:jc w:val="center"/>
              <w:rPr>
                <w:rFonts w:ascii="Calibri" w:hAnsi="Calibri"/>
                <w:color w:val="000000"/>
              </w:rPr>
            </w:pPr>
            <w:r w:rsidRPr="004558E4">
              <w:rPr>
                <w:rFonts w:ascii="Calibri" w:hAnsi="Calibri"/>
                <w:color w:val="000000"/>
              </w:rPr>
              <w:t>4,1</w:t>
            </w:r>
          </w:p>
        </w:tc>
      </w:tr>
      <w:tr w:rsidR="00DA78FC" w:rsidRPr="004558E4" w:rsidTr="00611E51">
        <w:trPr>
          <w:trHeight w:val="300"/>
          <w:jc w:val="center"/>
        </w:trPr>
        <w:tc>
          <w:tcPr>
            <w:tcW w:w="6516" w:type="dxa"/>
            <w:shd w:val="clear" w:color="auto" w:fill="auto"/>
            <w:vAlign w:val="center"/>
            <w:hideMark/>
          </w:tcPr>
          <w:p w:rsidR="00DA78FC" w:rsidRPr="004558E4" w:rsidRDefault="00DA78FC" w:rsidP="00DA78F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4558E4">
              <w:rPr>
                <w:rFonts w:ascii="Calibri" w:eastAsia="Times New Roman" w:hAnsi="Calibri" w:cs="Times New Roman"/>
                <w:bCs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A78FC" w:rsidRPr="004558E4" w:rsidRDefault="001E47F9" w:rsidP="00DA78FC">
            <w:pPr>
              <w:jc w:val="center"/>
              <w:rPr>
                <w:highlight w:val="yellow"/>
              </w:rPr>
            </w:pPr>
            <w:r w:rsidRPr="004558E4">
              <w:t>91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DA78FC" w:rsidRPr="004558E4" w:rsidRDefault="00611E51" w:rsidP="00DA78FC">
            <w:pPr>
              <w:jc w:val="center"/>
              <w:rPr>
                <w:rFonts w:ascii="Calibri" w:hAnsi="Calibri"/>
                <w:color w:val="000000"/>
              </w:rPr>
            </w:pPr>
            <w:r w:rsidRPr="004558E4">
              <w:rPr>
                <w:rFonts w:ascii="Calibri" w:hAnsi="Calibri"/>
                <w:color w:val="000000"/>
              </w:rPr>
              <w:t>4,7</w:t>
            </w:r>
          </w:p>
        </w:tc>
      </w:tr>
      <w:tr w:rsidR="00DA78FC" w:rsidRPr="004558E4" w:rsidTr="00611E51">
        <w:trPr>
          <w:trHeight w:val="300"/>
          <w:jc w:val="center"/>
        </w:trPr>
        <w:tc>
          <w:tcPr>
            <w:tcW w:w="6516" w:type="dxa"/>
            <w:shd w:val="clear" w:color="auto" w:fill="auto"/>
            <w:vAlign w:val="center"/>
            <w:hideMark/>
          </w:tcPr>
          <w:p w:rsidR="00DA78FC" w:rsidRPr="004558E4" w:rsidRDefault="00DA78FC" w:rsidP="00DA78F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4558E4">
              <w:rPr>
                <w:rFonts w:ascii="Calibri" w:eastAsia="Times New Roman" w:hAnsi="Calibri" w:cs="Times New Roman"/>
                <w:bCs/>
                <w:lang w:eastAsia="ru-RU"/>
              </w:rPr>
              <w:t>ДЕЯТЕЛЬНОСТЬ ФИНАНСОВАЯ И СТРАХОВАЯ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A78FC" w:rsidRPr="004558E4" w:rsidRDefault="001E47F9" w:rsidP="00DA78FC">
            <w:pPr>
              <w:jc w:val="center"/>
              <w:rPr>
                <w:highlight w:val="yellow"/>
              </w:rPr>
            </w:pPr>
            <w:r w:rsidRPr="004558E4">
              <w:t>10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DA78FC" w:rsidRPr="004558E4" w:rsidRDefault="00611E51" w:rsidP="00DA78FC">
            <w:pPr>
              <w:jc w:val="center"/>
              <w:rPr>
                <w:rFonts w:ascii="Calibri" w:hAnsi="Calibri"/>
                <w:color w:val="000000"/>
              </w:rPr>
            </w:pPr>
            <w:r w:rsidRPr="004558E4">
              <w:rPr>
                <w:rFonts w:ascii="Calibri" w:hAnsi="Calibri"/>
                <w:color w:val="000000"/>
              </w:rPr>
              <w:t>0,5</w:t>
            </w:r>
          </w:p>
        </w:tc>
      </w:tr>
      <w:tr w:rsidR="00DA78FC" w:rsidRPr="004558E4" w:rsidTr="00611E51">
        <w:trPr>
          <w:trHeight w:val="600"/>
          <w:jc w:val="center"/>
        </w:trPr>
        <w:tc>
          <w:tcPr>
            <w:tcW w:w="6516" w:type="dxa"/>
            <w:shd w:val="clear" w:color="auto" w:fill="auto"/>
            <w:vAlign w:val="center"/>
            <w:hideMark/>
          </w:tcPr>
          <w:p w:rsidR="00DA78FC" w:rsidRPr="004558E4" w:rsidRDefault="00DA78FC" w:rsidP="00DA78F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4558E4">
              <w:rPr>
                <w:rFonts w:ascii="Calibri" w:eastAsia="Times New Roman" w:hAnsi="Calibri" w:cs="Times New Roman"/>
                <w:bCs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A78FC" w:rsidRPr="004558E4" w:rsidRDefault="001E47F9" w:rsidP="00DA78FC">
            <w:pPr>
              <w:jc w:val="center"/>
              <w:rPr>
                <w:highlight w:val="yellow"/>
              </w:rPr>
            </w:pPr>
            <w:r w:rsidRPr="004558E4">
              <w:t>188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DA78FC" w:rsidRPr="004558E4" w:rsidRDefault="00611E51" w:rsidP="00DA78FC">
            <w:pPr>
              <w:jc w:val="center"/>
              <w:rPr>
                <w:rFonts w:ascii="Calibri" w:hAnsi="Calibri"/>
                <w:color w:val="000000"/>
              </w:rPr>
            </w:pPr>
            <w:r w:rsidRPr="004558E4">
              <w:rPr>
                <w:rFonts w:ascii="Calibri" w:hAnsi="Calibri"/>
                <w:color w:val="000000"/>
              </w:rPr>
              <w:t>9,7</w:t>
            </w:r>
          </w:p>
        </w:tc>
      </w:tr>
      <w:tr w:rsidR="00DA78FC" w:rsidRPr="004558E4" w:rsidTr="00611E51">
        <w:trPr>
          <w:trHeight w:val="237"/>
          <w:jc w:val="center"/>
        </w:trPr>
        <w:tc>
          <w:tcPr>
            <w:tcW w:w="6516" w:type="dxa"/>
            <w:shd w:val="clear" w:color="auto" w:fill="auto"/>
            <w:vAlign w:val="center"/>
            <w:hideMark/>
          </w:tcPr>
          <w:p w:rsidR="00DA78FC" w:rsidRPr="004558E4" w:rsidRDefault="00DA78FC" w:rsidP="00DA78F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4558E4">
              <w:rPr>
                <w:rFonts w:ascii="Calibri" w:eastAsia="Times New Roman" w:hAnsi="Calibri" w:cs="Times New Roman"/>
                <w:bCs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A78FC" w:rsidRPr="004558E4" w:rsidRDefault="00DA78FC" w:rsidP="002C5944">
            <w:pPr>
              <w:jc w:val="center"/>
              <w:rPr>
                <w:highlight w:val="yellow"/>
              </w:rPr>
            </w:pPr>
            <w:r w:rsidRPr="004558E4">
              <w:t>1</w:t>
            </w:r>
            <w:r w:rsidR="002C5944" w:rsidRPr="004558E4">
              <w:t>36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DA78FC" w:rsidRPr="004558E4" w:rsidRDefault="00611E51" w:rsidP="00DA78FC">
            <w:pPr>
              <w:jc w:val="center"/>
              <w:rPr>
                <w:rFonts w:ascii="Calibri" w:hAnsi="Calibri"/>
                <w:color w:val="000000"/>
              </w:rPr>
            </w:pPr>
            <w:r w:rsidRPr="004558E4">
              <w:rPr>
                <w:rFonts w:ascii="Calibri" w:hAnsi="Calibri"/>
                <w:color w:val="000000"/>
              </w:rPr>
              <w:t>7,0</w:t>
            </w:r>
          </w:p>
        </w:tc>
      </w:tr>
      <w:tr w:rsidR="00DA78FC" w:rsidRPr="004558E4" w:rsidTr="00611E51">
        <w:trPr>
          <w:trHeight w:val="600"/>
          <w:jc w:val="center"/>
        </w:trPr>
        <w:tc>
          <w:tcPr>
            <w:tcW w:w="6516" w:type="dxa"/>
            <w:shd w:val="clear" w:color="auto" w:fill="auto"/>
            <w:vAlign w:val="center"/>
            <w:hideMark/>
          </w:tcPr>
          <w:p w:rsidR="00DA78FC" w:rsidRPr="004558E4" w:rsidRDefault="00DA78FC" w:rsidP="00DA78F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4558E4">
              <w:rPr>
                <w:rFonts w:ascii="Calibri" w:eastAsia="Times New Roman" w:hAnsi="Calibri" w:cs="Times New Roman"/>
                <w:bCs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A78FC" w:rsidRPr="004558E4" w:rsidRDefault="002C5944" w:rsidP="00DA78FC">
            <w:pPr>
              <w:jc w:val="center"/>
              <w:rPr>
                <w:highlight w:val="yellow"/>
              </w:rPr>
            </w:pPr>
            <w:r w:rsidRPr="004558E4">
              <w:t>77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DA78FC" w:rsidRPr="004558E4" w:rsidRDefault="00611E51" w:rsidP="00DA78FC">
            <w:pPr>
              <w:jc w:val="center"/>
              <w:rPr>
                <w:rFonts w:ascii="Calibri" w:hAnsi="Calibri"/>
                <w:color w:val="000000"/>
              </w:rPr>
            </w:pPr>
            <w:r w:rsidRPr="004558E4">
              <w:rPr>
                <w:rFonts w:ascii="Calibri" w:hAnsi="Calibri"/>
                <w:color w:val="000000"/>
              </w:rPr>
              <w:t>4,0</w:t>
            </w:r>
          </w:p>
        </w:tc>
      </w:tr>
      <w:tr w:rsidR="002C5944" w:rsidRPr="004558E4" w:rsidTr="00611E51">
        <w:trPr>
          <w:trHeight w:val="600"/>
          <w:jc w:val="center"/>
        </w:trPr>
        <w:tc>
          <w:tcPr>
            <w:tcW w:w="6516" w:type="dxa"/>
            <w:shd w:val="clear" w:color="auto" w:fill="auto"/>
            <w:vAlign w:val="center"/>
          </w:tcPr>
          <w:p w:rsidR="002C5944" w:rsidRPr="004558E4" w:rsidRDefault="002C5944" w:rsidP="00DA78F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4558E4">
              <w:rPr>
                <w:rFonts w:ascii="Calibri" w:eastAsia="Times New Roman" w:hAnsi="Calibri" w:cs="Times New Roman"/>
                <w:bCs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C5944" w:rsidRPr="004558E4" w:rsidRDefault="002C5944" w:rsidP="00DA78FC">
            <w:pPr>
              <w:jc w:val="center"/>
            </w:pPr>
            <w:r w:rsidRPr="004558E4">
              <w:t>1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2C5944" w:rsidRPr="004558E4" w:rsidRDefault="00611E51" w:rsidP="00DA78FC">
            <w:pPr>
              <w:jc w:val="center"/>
              <w:rPr>
                <w:rFonts w:ascii="Calibri" w:hAnsi="Calibri"/>
                <w:color w:val="000000"/>
              </w:rPr>
            </w:pPr>
            <w:r w:rsidRPr="004558E4">
              <w:rPr>
                <w:rFonts w:ascii="Calibri" w:hAnsi="Calibri"/>
                <w:color w:val="000000"/>
              </w:rPr>
              <w:t>0,1</w:t>
            </w:r>
          </w:p>
        </w:tc>
      </w:tr>
      <w:tr w:rsidR="00DA78FC" w:rsidRPr="004558E4" w:rsidTr="00611E51">
        <w:trPr>
          <w:trHeight w:val="300"/>
          <w:jc w:val="center"/>
        </w:trPr>
        <w:tc>
          <w:tcPr>
            <w:tcW w:w="6516" w:type="dxa"/>
            <w:shd w:val="clear" w:color="auto" w:fill="auto"/>
            <w:vAlign w:val="center"/>
            <w:hideMark/>
          </w:tcPr>
          <w:p w:rsidR="00DA78FC" w:rsidRPr="004558E4" w:rsidRDefault="00DA78FC" w:rsidP="00DA78F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4558E4">
              <w:rPr>
                <w:rFonts w:ascii="Calibri" w:eastAsia="Times New Roman" w:hAnsi="Calibri" w:cs="Times New Roman"/>
                <w:bCs/>
                <w:lang w:eastAsia="ru-RU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A78FC" w:rsidRPr="004558E4" w:rsidRDefault="002C5944" w:rsidP="00DA78FC">
            <w:pPr>
              <w:jc w:val="center"/>
              <w:rPr>
                <w:highlight w:val="yellow"/>
              </w:rPr>
            </w:pPr>
            <w:r w:rsidRPr="004558E4">
              <w:t>24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DA78FC" w:rsidRPr="004558E4" w:rsidRDefault="00611E51" w:rsidP="00DA78FC">
            <w:pPr>
              <w:jc w:val="center"/>
              <w:rPr>
                <w:rFonts w:ascii="Calibri" w:hAnsi="Calibri"/>
                <w:color w:val="000000"/>
              </w:rPr>
            </w:pPr>
            <w:r w:rsidRPr="004558E4">
              <w:rPr>
                <w:rFonts w:ascii="Calibri" w:hAnsi="Calibri"/>
                <w:color w:val="000000"/>
              </w:rPr>
              <w:t>1,2</w:t>
            </w:r>
          </w:p>
        </w:tc>
      </w:tr>
      <w:tr w:rsidR="00DA78FC" w:rsidRPr="004558E4" w:rsidTr="00611E51">
        <w:trPr>
          <w:trHeight w:val="600"/>
          <w:jc w:val="center"/>
        </w:trPr>
        <w:tc>
          <w:tcPr>
            <w:tcW w:w="6516" w:type="dxa"/>
            <w:shd w:val="clear" w:color="auto" w:fill="auto"/>
            <w:vAlign w:val="center"/>
            <w:hideMark/>
          </w:tcPr>
          <w:p w:rsidR="00DA78FC" w:rsidRPr="004558E4" w:rsidRDefault="00DA78FC" w:rsidP="00DA78F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4558E4">
              <w:rPr>
                <w:rFonts w:ascii="Calibri" w:eastAsia="Times New Roman" w:hAnsi="Calibri" w:cs="Times New Roman"/>
                <w:bCs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A78FC" w:rsidRPr="004558E4" w:rsidRDefault="002C5944" w:rsidP="00DA78FC">
            <w:pPr>
              <w:jc w:val="center"/>
              <w:rPr>
                <w:highlight w:val="yellow"/>
              </w:rPr>
            </w:pPr>
            <w:r w:rsidRPr="004558E4">
              <w:t>35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DA78FC" w:rsidRPr="004558E4" w:rsidRDefault="00DA78FC" w:rsidP="00DA78FC">
            <w:pPr>
              <w:jc w:val="center"/>
              <w:rPr>
                <w:rFonts w:ascii="Calibri" w:hAnsi="Calibri"/>
                <w:color w:val="000000"/>
              </w:rPr>
            </w:pPr>
            <w:r w:rsidRPr="004558E4">
              <w:rPr>
                <w:rFonts w:ascii="Calibri" w:hAnsi="Calibri"/>
                <w:color w:val="000000"/>
              </w:rPr>
              <w:t>1,8</w:t>
            </w:r>
          </w:p>
        </w:tc>
      </w:tr>
      <w:tr w:rsidR="00DA78FC" w:rsidRPr="004558E4" w:rsidTr="00611E51">
        <w:trPr>
          <w:trHeight w:val="600"/>
          <w:jc w:val="center"/>
        </w:trPr>
        <w:tc>
          <w:tcPr>
            <w:tcW w:w="6516" w:type="dxa"/>
            <w:shd w:val="clear" w:color="auto" w:fill="auto"/>
            <w:vAlign w:val="center"/>
            <w:hideMark/>
          </w:tcPr>
          <w:p w:rsidR="00DA78FC" w:rsidRPr="004558E4" w:rsidRDefault="00DA78FC" w:rsidP="00DA78F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4558E4">
              <w:rPr>
                <w:rFonts w:ascii="Calibri" w:eastAsia="Times New Roman" w:hAnsi="Calibri" w:cs="Times New Roman"/>
                <w:bCs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A78FC" w:rsidRPr="004558E4" w:rsidRDefault="002C5944" w:rsidP="00DA78FC">
            <w:pPr>
              <w:jc w:val="center"/>
              <w:rPr>
                <w:highlight w:val="yellow"/>
              </w:rPr>
            </w:pPr>
            <w:r w:rsidRPr="004558E4">
              <w:t>39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DA78FC" w:rsidRPr="004558E4" w:rsidRDefault="00611E51" w:rsidP="00DA78FC">
            <w:pPr>
              <w:jc w:val="center"/>
              <w:rPr>
                <w:rFonts w:ascii="Calibri" w:hAnsi="Calibri"/>
                <w:color w:val="000000"/>
              </w:rPr>
            </w:pPr>
            <w:r w:rsidRPr="004558E4">
              <w:rPr>
                <w:rFonts w:ascii="Calibri" w:hAnsi="Calibri"/>
                <w:color w:val="000000"/>
              </w:rPr>
              <w:t>2,0</w:t>
            </w:r>
          </w:p>
        </w:tc>
      </w:tr>
      <w:tr w:rsidR="00DA78FC" w:rsidRPr="004558E4" w:rsidTr="00611E51">
        <w:trPr>
          <w:trHeight w:val="300"/>
          <w:jc w:val="center"/>
        </w:trPr>
        <w:tc>
          <w:tcPr>
            <w:tcW w:w="6516" w:type="dxa"/>
            <w:shd w:val="clear" w:color="auto" w:fill="auto"/>
            <w:vAlign w:val="center"/>
            <w:hideMark/>
          </w:tcPr>
          <w:p w:rsidR="00DA78FC" w:rsidRPr="004558E4" w:rsidRDefault="00DA78FC" w:rsidP="00DA78F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4558E4">
              <w:rPr>
                <w:rFonts w:ascii="Calibri" w:eastAsia="Times New Roman" w:hAnsi="Calibri" w:cs="Times New Roman"/>
                <w:bCs/>
                <w:lang w:eastAsia="ru-RU"/>
              </w:rPr>
              <w:t>ПРЕДОСТАВЛЕНИЕ ПРОЧИХ ВИДОВ УСЛУГ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A78FC" w:rsidRPr="004558E4" w:rsidRDefault="002C5944" w:rsidP="00DA78FC">
            <w:pPr>
              <w:jc w:val="center"/>
              <w:rPr>
                <w:highlight w:val="yellow"/>
              </w:rPr>
            </w:pPr>
            <w:r w:rsidRPr="004558E4">
              <w:t>128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DA78FC" w:rsidRPr="004558E4" w:rsidRDefault="00611E51" w:rsidP="00DA78FC">
            <w:pPr>
              <w:jc w:val="center"/>
              <w:rPr>
                <w:rFonts w:ascii="Calibri" w:hAnsi="Calibri"/>
                <w:color w:val="000000"/>
              </w:rPr>
            </w:pPr>
            <w:r w:rsidRPr="004558E4">
              <w:rPr>
                <w:rFonts w:ascii="Calibri" w:hAnsi="Calibri"/>
                <w:color w:val="000000"/>
              </w:rPr>
              <w:t>6</w:t>
            </w:r>
            <w:r w:rsidR="00DA78FC" w:rsidRPr="004558E4">
              <w:rPr>
                <w:rFonts w:ascii="Calibri" w:hAnsi="Calibri"/>
                <w:color w:val="000000"/>
              </w:rPr>
              <w:t>,6</w:t>
            </w:r>
          </w:p>
        </w:tc>
      </w:tr>
      <w:tr w:rsidR="00DA78FC" w:rsidRPr="004558E4" w:rsidTr="00611E51">
        <w:trPr>
          <w:trHeight w:val="300"/>
          <w:jc w:val="center"/>
        </w:trPr>
        <w:tc>
          <w:tcPr>
            <w:tcW w:w="6516" w:type="dxa"/>
            <w:shd w:val="clear" w:color="auto" w:fill="auto"/>
            <w:noWrap/>
            <w:vAlign w:val="center"/>
            <w:hideMark/>
          </w:tcPr>
          <w:p w:rsidR="00DA78FC" w:rsidRPr="004558E4" w:rsidRDefault="00DA78FC" w:rsidP="00DA7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4558E4">
              <w:rPr>
                <w:rFonts w:ascii="Calibri" w:eastAsia="Times New Roman" w:hAnsi="Calibri" w:cs="Times New Roman"/>
                <w:bCs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A78FC" w:rsidRPr="004558E4" w:rsidRDefault="00310CA5" w:rsidP="00DA78FC">
            <w:pPr>
              <w:jc w:val="center"/>
              <w:rPr>
                <w:bCs/>
                <w:color w:val="000000"/>
                <w:highlight w:val="yellow"/>
              </w:rPr>
            </w:pPr>
            <w:r w:rsidRPr="004558E4">
              <w:rPr>
                <w:bCs/>
                <w:color w:val="000000"/>
              </w:rPr>
              <w:t>1 932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DA78FC" w:rsidRPr="004558E4" w:rsidRDefault="00DA78FC" w:rsidP="00DA78FC">
            <w:pPr>
              <w:jc w:val="center"/>
              <w:rPr>
                <w:rFonts w:ascii="Calibri" w:hAnsi="Calibri"/>
                <w:color w:val="000000"/>
              </w:rPr>
            </w:pPr>
            <w:r w:rsidRPr="004558E4">
              <w:rPr>
                <w:rFonts w:ascii="Calibri" w:hAnsi="Calibri"/>
                <w:color w:val="000000"/>
              </w:rPr>
              <w:t>100,0</w:t>
            </w:r>
          </w:p>
        </w:tc>
      </w:tr>
      <w:bookmarkEnd w:id="0"/>
    </w:tbl>
    <w:p w:rsidR="00087C11" w:rsidRPr="004558E4" w:rsidRDefault="00087C11"/>
    <w:sectPr w:rsidR="00087C11" w:rsidRPr="004558E4" w:rsidSect="00DA78F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4F"/>
    <w:rsid w:val="00087C11"/>
    <w:rsid w:val="0010676C"/>
    <w:rsid w:val="001D6449"/>
    <w:rsid w:val="001E47F9"/>
    <w:rsid w:val="00257321"/>
    <w:rsid w:val="002C5944"/>
    <w:rsid w:val="00310CA5"/>
    <w:rsid w:val="00312370"/>
    <w:rsid w:val="003F174F"/>
    <w:rsid w:val="004558E4"/>
    <w:rsid w:val="00542AC2"/>
    <w:rsid w:val="0059164D"/>
    <w:rsid w:val="00611E51"/>
    <w:rsid w:val="0061594A"/>
    <w:rsid w:val="00677D86"/>
    <w:rsid w:val="007213E8"/>
    <w:rsid w:val="00846AA7"/>
    <w:rsid w:val="00862A3F"/>
    <w:rsid w:val="00885A0C"/>
    <w:rsid w:val="008F4247"/>
    <w:rsid w:val="00C457D3"/>
    <w:rsid w:val="00C573AA"/>
    <w:rsid w:val="00C94CDE"/>
    <w:rsid w:val="00DA78FC"/>
    <w:rsid w:val="00E451F6"/>
    <w:rsid w:val="00E7703A"/>
    <w:rsid w:val="00EB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CA3A3-6BFB-497D-87D0-9CB6DE39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5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Экономики-Булатова Т.Е.</dc:creator>
  <cp:keywords/>
  <dc:description/>
  <cp:lastModifiedBy>ОЭР-Булатова Т.Е.</cp:lastModifiedBy>
  <cp:revision>3</cp:revision>
  <cp:lastPrinted>2023-02-16T13:11:00Z</cp:lastPrinted>
  <dcterms:created xsi:type="dcterms:W3CDTF">2023-12-18T09:06:00Z</dcterms:created>
  <dcterms:modified xsi:type="dcterms:W3CDTF">2023-12-18T09:13:00Z</dcterms:modified>
</cp:coreProperties>
</file>